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0E6FC3E3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C631E3">
        <w:t>4</w:t>
      </w:r>
      <w:r w:rsidR="001375A0">
        <w:t>-202</w:t>
      </w:r>
      <w:r w:rsidR="00C631E3">
        <w:t>5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6" w14:textId="6D994C8E" w:rsidR="003C7D96" w:rsidRPr="00453839" w:rsidRDefault="00453839" w:rsidP="00B2730F">
      <w:pPr>
        <w:spacing w:after="360"/>
        <w:ind w:left="708" w:right="471" w:hanging="181"/>
        <w:jc w:val="center"/>
        <w:rPr>
          <w:rFonts w:asci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</w:t>
      </w:r>
      <w:r w:rsidR="00467E58">
        <w:rPr>
          <w:rFonts w:ascii="Trebuchet MS"/>
          <w:b/>
          <w:sz w:val="32"/>
          <w:szCs w:val="32"/>
        </w:rPr>
        <w:t>e Majestic Monts</w:t>
      </w:r>
      <w:r w:rsidR="00467E58">
        <w:rPr>
          <w:rFonts w:ascii="Trebuchet MS"/>
          <w:b/>
          <w:sz w:val="32"/>
          <w:szCs w:val="32"/>
        </w:rPr>
        <w:t>û</w:t>
      </w:r>
      <w:r w:rsidR="00467E58">
        <w:rPr>
          <w:rFonts w:ascii="Trebuchet MS"/>
          <w:b/>
          <w:sz w:val="32"/>
          <w:szCs w:val="32"/>
        </w:rPr>
        <w:t>rs et le cin</w:t>
      </w:r>
      <w:r w:rsidR="00467E58">
        <w:rPr>
          <w:rFonts w:ascii="Trebuchet MS"/>
          <w:b/>
          <w:sz w:val="32"/>
          <w:szCs w:val="32"/>
        </w:rPr>
        <w:t>é</w:t>
      </w:r>
      <w:r w:rsidR="00467E58">
        <w:rPr>
          <w:rFonts w:ascii="Trebuchet MS"/>
          <w:b/>
          <w:sz w:val="32"/>
          <w:szCs w:val="32"/>
        </w:rPr>
        <w:t>ma d</w:t>
      </w:r>
      <w:r w:rsidR="00467E58">
        <w:rPr>
          <w:rFonts w:ascii="Trebuchet MS"/>
          <w:b/>
          <w:sz w:val="32"/>
          <w:szCs w:val="32"/>
        </w:rPr>
        <w:t>’</w:t>
      </w:r>
      <w:r w:rsidR="00467E58">
        <w:rPr>
          <w:rFonts w:ascii="Trebuchet MS"/>
          <w:b/>
          <w:sz w:val="32"/>
          <w:szCs w:val="32"/>
        </w:rPr>
        <w:t xml:space="preserve">Yves Robert </w:t>
      </w:r>
    </w:p>
    <w:p w14:paraId="675A6127" w14:textId="7050000B" w:rsidR="003C7D96" w:rsidRPr="00453839" w:rsidRDefault="009D1EA4" w:rsidP="00B2730F">
      <w:pPr>
        <w:spacing w:before="45"/>
        <w:ind w:left="142"/>
        <w:jc w:val="center"/>
        <w:rPr>
          <w:rFonts w:ascii="Trebuchet MS" w:hAnsi="Trebuchet MS"/>
          <w:b/>
          <w:sz w:val="32"/>
          <w:szCs w:val="32"/>
        </w:rPr>
      </w:pPr>
      <w:r w:rsidRPr="00453839">
        <w:rPr>
          <w:rFonts w:ascii="Trebuchet MS" w:hAnsi="Trebuchet MS"/>
          <w:b/>
          <w:sz w:val="32"/>
          <w:szCs w:val="32"/>
        </w:rPr>
        <w:t xml:space="preserve">Pour les écoles </w:t>
      </w:r>
      <w:r w:rsidR="00467E58">
        <w:rPr>
          <w:rFonts w:ascii="Trebuchet MS" w:hAnsi="Trebuchet MS"/>
          <w:b/>
          <w:sz w:val="32"/>
          <w:szCs w:val="32"/>
        </w:rPr>
        <w:t xml:space="preserve">des </w:t>
      </w:r>
      <w:proofErr w:type="spellStart"/>
      <w:r w:rsidR="00467E58">
        <w:rPr>
          <w:rFonts w:ascii="Trebuchet MS" w:hAnsi="Trebuchet MS"/>
          <w:b/>
          <w:sz w:val="32"/>
          <w:szCs w:val="32"/>
        </w:rPr>
        <w:t>Coévrons</w:t>
      </w:r>
      <w:proofErr w:type="spellEnd"/>
    </w:p>
    <w:p w14:paraId="675A6128" w14:textId="77777777" w:rsidR="003C7D96" w:rsidRPr="00D36C3F" w:rsidRDefault="009D1EA4" w:rsidP="009D1EA4">
      <w:pPr>
        <w:tabs>
          <w:tab w:val="left" w:pos="1985"/>
          <w:tab w:val="left" w:pos="4111"/>
          <w:tab w:val="left" w:pos="5954"/>
        </w:tabs>
        <w:spacing w:before="291"/>
        <w:ind w:left="284"/>
        <w:jc w:val="center"/>
        <w:rPr>
          <w:rFonts w:ascii="Trebuchet MS" w:hAnsi="Trebuchet MS"/>
          <w:b/>
          <w:sz w:val="72"/>
        </w:rPr>
      </w:pPr>
      <w:r w:rsidRPr="00D36C3F">
        <w:rPr>
          <w:rFonts w:ascii="Trebuchet MS" w:hAnsi="Trebuchet MS"/>
          <w:b/>
          <w:sz w:val="24"/>
        </w:rPr>
        <w:t>OPautomne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  <w:r w:rsidRPr="00D36C3F">
        <w:rPr>
          <w:rFonts w:ascii="Trebuchet MS" w:hAnsi="Trebuchet MS"/>
          <w:b/>
          <w:sz w:val="72"/>
        </w:rPr>
        <w:tab/>
      </w:r>
      <w:r w:rsidRPr="00D36C3F">
        <w:rPr>
          <w:rFonts w:ascii="Trebuchet MS" w:hAnsi="Trebuchet MS"/>
          <w:b/>
          <w:sz w:val="24"/>
        </w:rPr>
        <w:t>OPprintemps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</w:p>
    <w:p w14:paraId="675A6129" w14:textId="77777777" w:rsidR="003C7D96" w:rsidRPr="00D36C3F" w:rsidRDefault="003C7D96">
      <w:pPr>
        <w:pStyle w:val="Corpsdetexte"/>
        <w:spacing w:before="2"/>
        <w:rPr>
          <w:rFonts w:ascii="Trebuchet MS" w:hAnsi="Trebuchet MS"/>
          <w:b/>
          <w:sz w:val="36"/>
          <w:szCs w:val="36"/>
        </w:rPr>
      </w:pP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77777777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77777777" w:rsidR="003C7D96" w:rsidRPr="00D36C3F" w:rsidRDefault="009D1EA4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4478CB33" w:rsidR="003C7D96" w:rsidRPr="00D36C3F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  <w:sz w:val="20"/>
        </w:rPr>
      </w:pPr>
      <w:r>
        <w:rPr>
          <w:b/>
          <w:i/>
          <w:sz w:val="20"/>
          <w:u w:val="single"/>
        </w:rPr>
        <w:t>Afin d’être remboursé d</w:t>
      </w:r>
      <w:r w:rsidR="00B96B1B">
        <w:rPr>
          <w:b/>
          <w:i/>
          <w:sz w:val="20"/>
          <w:u w:val="single"/>
        </w:rPr>
        <w:t>e DEUX</w:t>
      </w:r>
      <w:r>
        <w:rPr>
          <w:b/>
          <w:i/>
          <w:sz w:val="20"/>
          <w:u w:val="single"/>
        </w:rPr>
        <w:t xml:space="preserve"> trajet</w:t>
      </w:r>
      <w:r w:rsidR="00B96B1B">
        <w:rPr>
          <w:b/>
          <w:i/>
          <w:sz w:val="20"/>
          <w:u w:val="single"/>
        </w:rPr>
        <w:t>s</w:t>
      </w:r>
      <w:r>
        <w:rPr>
          <w:b/>
          <w:i/>
          <w:sz w:val="20"/>
          <w:u w:val="single"/>
        </w:rPr>
        <w:t xml:space="preserve"> par année scolaire, j</w:t>
      </w:r>
      <w:r w:rsidR="009D1EA4" w:rsidRPr="00D36C3F">
        <w:rPr>
          <w:b/>
          <w:i/>
          <w:sz w:val="20"/>
          <w:u w:val="single"/>
        </w:rPr>
        <w:t>oindre impérativement à ce document</w:t>
      </w:r>
      <w:r w:rsidR="009D1EA4" w:rsidRPr="00D36C3F">
        <w:rPr>
          <w:b/>
          <w:i/>
          <w:sz w:val="20"/>
        </w:rPr>
        <w:t>:</w:t>
      </w:r>
    </w:p>
    <w:p w14:paraId="675A613C" w14:textId="7777777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77777777" w:rsidR="003C7D96" w:rsidRPr="00453839" w:rsidRDefault="00453839" w:rsidP="00453839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</w:p>
    <w:p w14:paraId="675A613F" w14:textId="77777777" w:rsidR="003B7A12" w:rsidRPr="00D36C3F" w:rsidRDefault="003B7A12" w:rsidP="003B7A12">
      <w:pPr>
        <w:pStyle w:val="Titre1"/>
        <w:spacing w:before="194" w:after="240"/>
        <w:ind w:right="41" w:hanging="1139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</w:p>
    <w:p w14:paraId="675A6140" w14:textId="77777777" w:rsidR="003B7A12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ATMOSPH</w:t>
      </w:r>
      <w:r w:rsidR="00D36C3F">
        <w:rPr>
          <w:rFonts w:ascii="Trebuchet MS" w:hAnsi="Trebuchet MS"/>
        </w:rPr>
        <w:t>È</w:t>
      </w:r>
      <w:r w:rsidRPr="00D36C3F">
        <w:rPr>
          <w:rFonts w:ascii="Trebuchet MS" w:hAnsi="Trebuchet MS"/>
        </w:rPr>
        <w:t>RES 53</w:t>
      </w:r>
    </w:p>
    <w:p w14:paraId="675A6141" w14:textId="77777777" w:rsidR="003C7D96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 xml:space="preserve">12rue Guimond des </w:t>
      </w:r>
      <w:proofErr w:type="spellStart"/>
      <w:r w:rsidRPr="00D36C3F">
        <w:rPr>
          <w:rFonts w:ascii="Trebuchet MS" w:hAnsi="Trebuchet MS"/>
        </w:rPr>
        <w:t>Riveries</w:t>
      </w:r>
      <w:proofErr w:type="spellEnd"/>
    </w:p>
    <w:p w14:paraId="675A6142" w14:textId="77777777" w:rsidR="003C7D96" w:rsidRPr="00D36C3F" w:rsidRDefault="009D1EA4" w:rsidP="003B7A12">
      <w:pPr>
        <w:pStyle w:val="Corpsdetexte"/>
        <w:ind w:left="567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53100 MAYENNE</w:t>
      </w:r>
    </w:p>
    <w:p w14:paraId="675A6143" w14:textId="77777777" w:rsidR="007B1D53" w:rsidRPr="00D36C3F" w:rsidRDefault="007B1D53">
      <w:pPr>
        <w:pStyle w:val="Corpsdetexte"/>
        <w:rPr>
          <w:rFonts w:ascii="Trebuchet MS" w:hAnsi="Trebuchet MS"/>
          <w:sz w:val="26"/>
        </w:rPr>
      </w:pPr>
    </w:p>
    <w:p w14:paraId="675A6144" w14:textId="77777777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525CF"/>
    <w:rsid w:val="00180762"/>
    <w:rsid w:val="002F14EC"/>
    <w:rsid w:val="003B7A12"/>
    <w:rsid w:val="003C7D96"/>
    <w:rsid w:val="003D619E"/>
    <w:rsid w:val="00453839"/>
    <w:rsid w:val="00467E58"/>
    <w:rsid w:val="004F647A"/>
    <w:rsid w:val="007B1D53"/>
    <w:rsid w:val="008A59D6"/>
    <w:rsid w:val="009D1EA4"/>
    <w:rsid w:val="00AF34CD"/>
    <w:rsid w:val="00B2730F"/>
    <w:rsid w:val="00B96B1B"/>
    <w:rsid w:val="00C631E3"/>
    <w:rsid w:val="00D36C3F"/>
    <w:rsid w:val="00D97C49"/>
    <w:rsid w:val="00DB0DE3"/>
    <w:rsid w:val="00F60105"/>
    <w:rsid w:val="00FC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Props1.xml><?xml version="1.0" encoding="utf-8"?>
<ds:datastoreItem xmlns:ds="http://schemas.openxmlformats.org/officeDocument/2006/customXml" ds:itemID="{409BEE70-3518-4CFC-B6DC-5BB5D68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2025-06-13T14:57:00Z</dcterms:created>
  <dcterms:modified xsi:type="dcterms:W3CDTF">2025-06-13T14:57:00Z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